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557A" w14:textId="77777777" w:rsidR="007A0608" w:rsidRPr="00A37259" w:rsidRDefault="007A0608" w:rsidP="007A0608">
      <w:pPr>
        <w:spacing w:line="240" w:lineRule="auto"/>
        <w:jc w:val="center"/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  <w:t>RESEARCH AND INNOVATION DIRECTORATE</w:t>
      </w:r>
    </w:p>
    <w:p w14:paraId="488710CC" w14:textId="77777777" w:rsidR="007A0608" w:rsidRPr="00A37259" w:rsidRDefault="007A0608" w:rsidP="007A0608">
      <w:pPr>
        <w:spacing w:line="240" w:lineRule="auto"/>
        <w:ind w:left="2160"/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  <w:t>RECRUITMENT OF NATIONAL SERVICE PERSONNEL</w:t>
      </w:r>
    </w:p>
    <w:p w14:paraId="009C3609" w14:textId="75F79A8E" w:rsidR="007A0608" w:rsidRPr="00A37259" w:rsidRDefault="007A0608" w:rsidP="007A0608">
      <w:pPr>
        <w:spacing w:line="240" w:lineRule="auto"/>
        <w:jc w:val="center"/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  <w:t>202</w:t>
      </w:r>
      <w:r w:rsidR="00366E2A" w:rsidRPr="00A37259"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  <w:t>5</w:t>
      </w:r>
      <w:r w:rsidRPr="00A37259"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  <w:t>/202</w:t>
      </w:r>
      <w:r w:rsidR="00366E2A" w:rsidRPr="00A37259"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  <w:t>6</w:t>
      </w:r>
      <w:r w:rsidRPr="00A37259"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  <w:t xml:space="preserve"> ACADEMIC YEAR</w:t>
      </w:r>
    </w:p>
    <w:p w14:paraId="03D1952C" w14:textId="77777777" w:rsidR="007A0608" w:rsidRPr="00A37259" w:rsidRDefault="007A0608" w:rsidP="007A0608">
      <w:pPr>
        <w:spacing w:line="240" w:lineRule="auto"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The Research and Innovation Directorate (RID), University of Ghana, requires the services of National Service Personnel for the 2025/ 2026 academic year.  </w:t>
      </w:r>
    </w:p>
    <w:p w14:paraId="30CC8AD3" w14:textId="3E24B1E8" w:rsidR="007A0608" w:rsidRPr="00A37259" w:rsidRDefault="007A0608" w:rsidP="007A06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Are you registering for National Service this year (202</w:t>
      </w:r>
      <w:r w:rsidR="00E33D7E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5</w:t>
      </w: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)? </w:t>
      </w:r>
    </w:p>
    <w:p w14:paraId="1F57597F" w14:textId="36C75200" w:rsidR="005925AA" w:rsidRPr="00A37259" w:rsidRDefault="005925AA" w:rsidP="007A06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Do you </w:t>
      </w:r>
      <w:r w:rsidR="00C66B2A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possess</w:t>
      </w:r>
      <w:r w:rsidR="009F2306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</w:t>
      </w:r>
      <w:r w:rsidR="003A40C5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any of the following </w:t>
      </w:r>
      <w:r w:rsidR="009716BB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skil</w:t>
      </w:r>
      <w:r w:rsidR="002F1D1D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ls</w:t>
      </w:r>
      <w:r w:rsidR="00C66B2A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/knowledge</w:t>
      </w:r>
      <w:r w:rsidR="003A40C5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: </w:t>
      </w:r>
      <w:r w:rsidR="00607B99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writing,</w:t>
      </w:r>
      <w:r w:rsidR="009716BB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</w:t>
      </w:r>
      <w:r w:rsidR="003A40C5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communication</w:t>
      </w:r>
      <w:r w:rsidR="00607B99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, </w:t>
      </w:r>
      <w:r w:rsidR="003E1F82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accounting, statistics, </w:t>
      </w:r>
      <w:r w:rsidR="00A37259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economics</w:t>
      </w:r>
      <w:r w:rsidR="003E1F82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, </w:t>
      </w:r>
      <w:r w:rsidR="009716BB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graphic designing</w:t>
      </w:r>
      <w:r w:rsidR="00C40422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, </w:t>
      </w:r>
      <w:r w:rsidR="002F1D1D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photography</w:t>
      </w:r>
      <w:r w:rsidR="00C40422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or I.T</w:t>
      </w:r>
      <w:r w:rsidR="001D2D54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?</w:t>
      </w:r>
    </w:p>
    <w:p w14:paraId="5CF588F8" w14:textId="77777777" w:rsidR="007A0608" w:rsidRPr="00A37259" w:rsidRDefault="007A0608" w:rsidP="007A06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Join UG-RID for a great National Service experience.</w:t>
      </w:r>
    </w:p>
    <w:p w14:paraId="52947779" w14:textId="77777777" w:rsidR="007A0608" w:rsidRPr="00A37259" w:rsidRDefault="007A0608" w:rsidP="007A0608">
      <w:pPr>
        <w:spacing w:line="240" w:lineRule="auto"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</w:p>
    <w:p w14:paraId="24B82D95" w14:textId="77777777" w:rsidR="007A0608" w:rsidRPr="00A37259" w:rsidRDefault="007A0608" w:rsidP="007A0608">
      <w:pPr>
        <w:spacing w:line="240" w:lineRule="auto"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At RID, you will have the opportunity to join us in any of our functional/ operational areas:</w:t>
      </w:r>
    </w:p>
    <w:p w14:paraId="48B971B0" w14:textId="72FE41BD" w:rsidR="007A0608" w:rsidRPr="00A37259" w:rsidRDefault="007A0608" w:rsidP="007A0608">
      <w:pPr>
        <w:numPr>
          <w:ilvl w:val="0"/>
          <w:numId w:val="1"/>
        </w:numPr>
        <w:spacing w:line="240" w:lineRule="auto"/>
        <w:contextualSpacing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Capacity Building and Research Performance</w:t>
      </w:r>
      <w:r w:rsidR="00C823E5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(CaBReP)</w:t>
      </w:r>
    </w:p>
    <w:p w14:paraId="0D4B4E7F" w14:textId="3531FB6D" w:rsidR="007A0608" w:rsidRPr="00A37259" w:rsidRDefault="007A0608" w:rsidP="007A0608">
      <w:pPr>
        <w:numPr>
          <w:ilvl w:val="0"/>
          <w:numId w:val="1"/>
        </w:numPr>
        <w:spacing w:line="240" w:lineRule="auto"/>
        <w:contextualSpacing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Human And Animal Ethics Services</w:t>
      </w:r>
      <w:r w:rsidR="00C40422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(HARES)</w:t>
      </w:r>
    </w:p>
    <w:p w14:paraId="1D0F24A6" w14:textId="455DB468" w:rsidR="007A0608" w:rsidRPr="00A37259" w:rsidRDefault="007A0608" w:rsidP="007A0608">
      <w:pPr>
        <w:numPr>
          <w:ilvl w:val="0"/>
          <w:numId w:val="1"/>
        </w:numPr>
        <w:spacing w:line="240" w:lineRule="auto"/>
        <w:contextualSpacing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Grants Management and Research Support</w:t>
      </w:r>
      <w:r w:rsidR="00C40422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(GMRS)</w:t>
      </w:r>
    </w:p>
    <w:p w14:paraId="68FDA4DB" w14:textId="713A603C" w:rsidR="007A0608" w:rsidRPr="00A37259" w:rsidRDefault="007A0608" w:rsidP="007A0608">
      <w:pPr>
        <w:numPr>
          <w:ilvl w:val="0"/>
          <w:numId w:val="1"/>
        </w:numPr>
        <w:spacing w:line="240" w:lineRule="auto"/>
        <w:contextualSpacing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Publications, Dissemination &amp; Translation</w:t>
      </w:r>
      <w:r w:rsidR="00C40422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(PDT)</w:t>
      </w:r>
    </w:p>
    <w:p w14:paraId="5359CF2B" w14:textId="06493588" w:rsidR="007A0608" w:rsidRPr="00A37259" w:rsidRDefault="007A0608" w:rsidP="007A0608">
      <w:pPr>
        <w:numPr>
          <w:ilvl w:val="0"/>
          <w:numId w:val="1"/>
        </w:numPr>
        <w:spacing w:line="240" w:lineRule="auto"/>
        <w:contextualSpacing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Technology Transfer</w:t>
      </w:r>
      <w:r w:rsidR="00C823E5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, Commercialisation</w:t>
      </w: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&amp; Intellectual Property</w:t>
      </w:r>
      <w:r w:rsidR="00C40422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(TTCIP)</w:t>
      </w:r>
    </w:p>
    <w:p w14:paraId="376D8A99" w14:textId="77777777" w:rsidR="007A0608" w:rsidRPr="00A37259" w:rsidRDefault="007A0608" w:rsidP="007A0608">
      <w:pPr>
        <w:numPr>
          <w:ilvl w:val="0"/>
          <w:numId w:val="1"/>
        </w:numPr>
        <w:spacing w:line="240" w:lineRule="auto"/>
        <w:contextualSpacing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Administration</w:t>
      </w:r>
    </w:p>
    <w:p w14:paraId="006AF198" w14:textId="77777777" w:rsidR="007A0608" w:rsidRPr="00A37259" w:rsidRDefault="007A0608" w:rsidP="007A0608">
      <w:pPr>
        <w:numPr>
          <w:ilvl w:val="0"/>
          <w:numId w:val="1"/>
        </w:numPr>
        <w:spacing w:line="240" w:lineRule="auto"/>
        <w:contextualSpacing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Accounting</w:t>
      </w:r>
    </w:p>
    <w:p w14:paraId="21C2F7D0" w14:textId="7435F34E" w:rsidR="007A0608" w:rsidRPr="00A37259" w:rsidRDefault="007A0608" w:rsidP="007A0608">
      <w:pPr>
        <w:numPr>
          <w:ilvl w:val="0"/>
          <w:numId w:val="1"/>
        </w:numPr>
        <w:spacing w:line="240" w:lineRule="auto"/>
        <w:contextualSpacing/>
        <w:jc w:val="both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I</w:t>
      </w:r>
      <w:r w:rsidR="00366E2A"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.</w:t>
      </w: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>T</w:t>
      </w:r>
    </w:p>
    <w:p w14:paraId="4FA9A4C1" w14:textId="77777777" w:rsidR="007A0608" w:rsidRPr="00A37259" w:rsidRDefault="007A0608" w:rsidP="007A0608">
      <w:pPr>
        <w:spacing w:line="240" w:lineRule="auto"/>
        <w:rPr>
          <w:rFonts w:ascii="Aptos Narrow" w:hAnsi="Aptos Narrow" w:cstheme="minorHAnsi"/>
          <w:kern w:val="0"/>
          <w:sz w:val="24"/>
          <w:szCs w:val="24"/>
          <w14:ligatures w14:val="none"/>
        </w:rPr>
      </w:pPr>
    </w:p>
    <w:p w14:paraId="533C4346" w14:textId="2241D899" w:rsidR="007A0608" w:rsidRPr="00A37259" w:rsidRDefault="007A0608" w:rsidP="007A0608">
      <w:pPr>
        <w:spacing w:line="240" w:lineRule="auto"/>
        <w:rPr>
          <w:rFonts w:ascii="Aptos Narrow" w:hAnsi="Aptos Narrow" w:cstheme="minorHAnsi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  <w:t xml:space="preserve">Interested persons should </w:t>
      </w:r>
      <w:r w:rsidR="003B5566" w:rsidRPr="00A37259">
        <w:rPr>
          <w:rFonts w:ascii="Aptos Narrow" w:hAnsi="Aptos Narrow" w:cstheme="minorHAnsi"/>
          <w:b/>
          <w:bCs/>
          <w:kern w:val="0"/>
          <w:sz w:val="24"/>
          <w:szCs w:val="24"/>
          <w14:ligatures w14:val="none"/>
        </w:rPr>
        <w:t>complete this form:</w:t>
      </w:r>
      <w:r w:rsidRPr="00A37259">
        <w:rPr>
          <w:rFonts w:ascii="Aptos Narrow" w:hAnsi="Aptos Narrow" w:cstheme="minorHAnsi"/>
          <w:kern w:val="0"/>
          <w:sz w:val="24"/>
          <w:szCs w:val="24"/>
          <w14:ligatures w14:val="none"/>
        </w:rPr>
        <w:t xml:space="preserve">  </w:t>
      </w:r>
      <w:hyperlink r:id="rId5" w:history="1">
        <w:r w:rsidRPr="00A37259">
          <w:rPr>
            <w:rStyle w:val="Hyperlink"/>
            <w:rFonts w:ascii="Aptos Narrow" w:hAnsi="Aptos Narrow"/>
            <w:sz w:val="24"/>
            <w:szCs w:val="24"/>
          </w:rPr>
          <w:t>https://forms.gle/NtzAoh8oY3MaUUud8</w:t>
        </w:r>
      </w:hyperlink>
    </w:p>
    <w:p w14:paraId="23681554" w14:textId="77777777" w:rsidR="003B5566" w:rsidRPr="00A37259" w:rsidRDefault="003B5566" w:rsidP="007A0608">
      <w:pPr>
        <w:spacing w:after="0" w:line="240" w:lineRule="auto"/>
        <w:rPr>
          <w:rFonts w:ascii="Aptos Narrow" w:hAnsi="Aptos Narrow"/>
          <w:b/>
          <w:bCs/>
          <w:kern w:val="0"/>
          <w:sz w:val="24"/>
          <w:szCs w:val="24"/>
          <w14:ligatures w14:val="none"/>
        </w:rPr>
      </w:pPr>
    </w:p>
    <w:p w14:paraId="49EDC8F1" w14:textId="75B1070B" w:rsidR="007A0608" w:rsidRPr="00A37259" w:rsidRDefault="007A0608" w:rsidP="007A0608">
      <w:pPr>
        <w:spacing w:after="0" w:line="240" w:lineRule="auto"/>
        <w:rPr>
          <w:rFonts w:ascii="Aptos Narrow" w:hAnsi="Aptos Narrow"/>
          <w:b/>
          <w:bCs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/>
          <w:b/>
          <w:bCs/>
          <w:kern w:val="0"/>
          <w:sz w:val="24"/>
          <w:szCs w:val="24"/>
          <w14:ligatures w14:val="none"/>
        </w:rPr>
        <w:t>APPLICATION DOCUMENTS</w:t>
      </w:r>
    </w:p>
    <w:p w14:paraId="4242B0B3" w14:textId="77777777" w:rsidR="007A0608" w:rsidRPr="00A37259" w:rsidRDefault="007A0608" w:rsidP="007A0608">
      <w:pPr>
        <w:numPr>
          <w:ilvl w:val="0"/>
          <w:numId w:val="2"/>
        </w:numPr>
        <w:spacing w:after="0" w:line="240" w:lineRule="auto"/>
        <w:rPr>
          <w:rFonts w:ascii="Aptos Narrow" w:hAnsi="Aptos Narrow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/>
          <w:kern w:val="0"/>
          <w:sz w:val="24"/>
          <w:szCs w:val="24"/>
          <w14:ligatures w14:val="none"/>
        </w:rPr>
        <w:t>Academic Transcript</w:t>
      </w:r>
    </w:p>
    <w:p w14:paraId="13819321" w14:textId="77777777" w:rsidR="007A0608" w:rsidRPr="00A37259" w:rsidRDefault="007A0608" w:rsidP="007A0608">
      <w:pPr>
        <w:numPr>
          <w:ilvl w:val="0"/>
          <w:numId w:val="2"/>
        </w:numPr>
        <w:spacing w:after="0" w:line="240" w:lineRule="auto"/>
        <w:rPr>
          <w:rFonts w:ascii="Aptos Narrow" w:hAnsi="Aptos Narrow"/>
          <w:kern w:val="0"/>
          <w:sz w:val="24"/>
          <w:szCs w:val="24"/>
          <w14:ligatures w14:val="none"/>
        </w:rPr>
      </w:pPr>
      <w:r w:rsidRPr="00A37259">
        <w:rPr>
          <w:rFonts w:ascii="Aptos Narrow" w:hAnsi="Aptos Narrow"/>
          <w:kern w:val="0"/>
          <w:sz w:val="24"/>
          <w:szCs w:val="24"/>
          <w14:ligatures w14:val="none"/>
        </w:rPr>
        <w:t>Passport Picture</w:t>
      </w:r>
    </w:p>
    <w:p w14:paraId="6CF61321" w14:textId="0F244AA7" w:rsidR="007A0608" w:rsidRPr="00A37259" w:rsidRDefault="003B5566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  <w:r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Applicants will be engaged in a brief interaction for selection.</w:t>
      </w:r>
    </w:p>
    <w:p w14:paraId="3748D765" w14:textId="3299D92D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  <w:r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 xml:space="preserve">Application Deadline: </w:t>
      </w:r>
      <w:r w:rsidR="00141B38"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 xml:space="preserve">Friday, </w:t>
      </w:r>
      <w:r w:rsidR="0034530E"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June</w:t>
      </w:r>
      <w:r w:rsidR="00366E2A"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34530E"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13</w:t>
      </w:r>
      <w:r w:rsidR="00366E2A"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202</w:t>
      </w:r>
      <w:r w:rsidR="00366E2A"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5</w:t>
      </w:r>
    </w:p>
    <w:p w14:paraId="007C01A8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05833D8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2C9A695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D08818D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A5ED118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2885B84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42B899B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F01E5D1" w14:textId="77777777" w:rsidR="007A0608" w:rsidRPr="00A37259" w:rsidRDefault="007A0608" w:rsidP="007A0608">
      <w:pPr>
        <w:spacing w:before="100" w:beforeAutospacing="1" w:after="100" w:afterAutospacing="1" w:line="240" w:lineRule="auto"/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</w:pPr>
      <w:r w:rsidRPr="00A37259"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  <w:t>Dear Madam,</w:t>
      </w:r>
    </w:p>
    <w:p w14:paraId="16DA4FE1" w14:textId="77777777" w:rsidR="007A0608" w:rsidRPr="00A37259" w:rsidRDefault="007A0608" w:rsidP="007A0608">
      <w:pPr>
        <w:spacing w:before="100" w:beforeAutospacing="1" w:after="100" w:afterAutospacing="1" w:line="240" w:lineRule="auto"/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</w:pPr>
      <w:r w:rsidRPr="00A37259"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  <w:t>We would be grateful if you could publish the advertisement below on the UG website and through the intranet, for the information of final year students and staff.</w:t>
      </w:r>
    </w:p>
    <w:p w14:paraId="5037331E" w14:textId="71682067" w:rsidR="007A0608" w:rsidRPr="00A37259" w:rsidRDefault="007A0608" w:rsidP="007A0608">
      <w:pPr>
        <w:shd w:val="clear" w:color="auto" w:fill="FFFFFF"/>
        <w:spacing w:before="100" w:beforeAutospacing="1" w:after="0" w:line="240" w:lineRule="auto"/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</w:pPr>
      <w:r w:rsidRPr="00A37259">
        <w:rPr>
          <w:rFonts w:ascii="Aptos Narrow" w:eastAsia="Aptos" w:hAnsi="Aptos Narrow" w:cs="Aptos"/>
          <w:color w:val="555555"/>
          <w:kern w:val="0"/>
          <w:sz w:val="24"/>
          <w:szCs w:val="24"/>
          <w14:ligatures w14:val="none"/>
        </w:rPr>
        <w:t>Unit:</w:t>
      </w:r>
      <w:r w:rsidRPr="00A37259">
        <w:rPr>
          <w:rFonts w:ascii="Aptos Narrow" w:eastAsia="Aptos" w:hAnsi="Aptos Narrow" w:cs="Aptos"/>
          <w:b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A37259">
        <w:rPr>
          <w:rFonts w:ascii="Aptos Narrow" w:eastAsia="Aptos" w:hAnsi="Aptos Narrow" w:cs="Aptos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Research</w:t>
      </w:r>
      <w:r w:rsidR="0091134D" w:rsidRPr="00A37259">
        <w:rPr>
          <w:rFonts w:ascii="Aptos Narrow" w:eastAsia="Aptos" w:hAnsi="Aptos Narrow" w:cs="Aptos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 xml:space="preserve"> and</w:t>
      </w:r>
      <w:r w:rsidRPr="00A37259">
        <w:rPr>
          <w:rFonts w:ascii="Aptos Narrow" w:eastAsia="Aptos" w:hAnsi="Aptos Narrow" w:cs="Aptos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 xml:space="preserve"> Innovation </w:t>
      </w:r>
      <w:r w:rsidR="0091134D" w:rsidRPr="00A37259">
        <w:rPr>
          <w:rFonts w:ascii="Aptos Narrow" w:eastAsia="Aptos" w:hAnsi="Aptos Narrow" w:cs="Aptos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Directorate</w:t>
      </w:r>
      <w:r w:rsidRPr="00A37259">
        <w:rPr>
          <w:rFonts w:ascii="Aptos Narrow" w:eastAsia="Aptos" w:hAnsi="Aptos Narrow" w:cs="Aptos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 xml:space="preserve"> (RID)</w:t>
      </w:r>
    </w:p>
    <w:p w14:paraId="70B0F191" w14:textId="77777777" w:rsidR="007A0608" w:rsidRPr="00A37259" w:rsidRDefault="007A0608" w:rsidP="007A0608">
      <w:pPr>
        <w:shd w:val="clear" w:color="auto" w:fill="FFFFFF"/>
        <w:spacing w:before="100" w:beforeAutospacing="1" w:after="0" w:line="240" w:lineRule="auto"/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</w:pPr>
      <w:r w:rsidRPr="00A37259">
        <w:rPr>
          <w:rFonts w:ascii="Aptos Narrow" w:eastAsia="Aptos" w:hAnsi="Aptos Narrow" w:cs="Aptos"/>
          <w:color w:val="555555"/>
          <w:kern w:val="0"/>
          <w:sz w:val="24"/>
          <w:szCs w:val="24"/>
          <w:bdr w:val="none" w:sz="0" w:space="0" w:color="auto" w:frame="1"/>
          <w14:ligatures w14:val="none"/>
        </w:rPr>
        <w:t>Required Application Documents: </w:t>
      </w:r>
      <w:r w:rsidRPr="00A37259">
        <w:rPr>
          <w:rFonts w:ascii="Aptos Narrow" w:eastAsia="Aptos" w:hAnsi="Aptos Narrow" w:cs="Aptos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T</w:t>
      </w:r>
      <w:r w:rsidRPr="00A37259">
        <w:rPr>
          <w:rFonts w:ascii="Aptos Narrow" w:eastAsia="Aptos" w:hAnsi="Aptos Narrow" w:cs="Aptos"/>
          <w:b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 xml:space="preserve">ranscript | </w:t>
      </w:r>
      <w:r w:rsidRPr="00A37259">
        <w:rPr>
          <w:rFonts w:ascii="Aptos Narrow" w:eastAsia="Aptos" w:hAnsi="Aptos Narrow" w:cs="Aptos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Passport Picture</w:t>
      </w:r>
    </w:p>
    <w:p w14:paraId="0A5C3340" w14:textId="61B5D067" w:rsidR="007A0608" w:rsidRPr="00A37259" w:rsidRDefault="007A0608" w:rsidP="0052121A">
      <w:pPr>
        <w:shd w:val="clear" w:color="auto" w:fill="FFFFFF"/>
        <w:spacing w:before="100" w:beforeAutospacing="1" w:after="0" w:line="240" w:lineRule="auto"/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</w:pPr>
      <w:r w:rsidRPr="00A37259">
        <w:rPr>
          <w:rFonts w:ascii="Aptos Narrow" w:eastAsia="Aptos" w:hAnsi="Aptos Narrow" w:cs="Aptos"/>
          <w:color w:val="555555"/>
          <w:kern w:val="0"/>
          <w:sz w:val="24"/>
          <w:szCs w:val="24"/>
          <w14:ligatures w14:val="none"/>
        </w:rPr>
        <w:t>Deadline</w:t>
      </w:r>
      <w:r w:rsidRPr="00A37259">
        <w:rPr>
          <w:rFonts w:ascii="Aptos Narrow" w:eastAsia="Aptos" w:hAnsi="Aptos Narrow" w:cs="Aptos"/>
          <w:color w:val="555555"/>
          <w:kern w:val="0"/>
          <w:sz w:val="24"/>
          <w:szCs w:val="24"/>
          <w:bdr w:val="none" w:sz="0" w:space="0" w:color="auto" w:frame="1"/>
          <w14:ligatures w14:val="none"/>
        </w:rPr>
        <w:t>:</w:t>
      </w:r>
      <w:r w:rsidRPr="00A37259">
        <w:rPr>
          <w:rFonts w:ascii="Aptos Narrow" w:eastAsia="Aptos" w:hAnsi="Aptos Narrow" w:cs="Aptos"/>
          <w:b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="0052121A" w:rsidRPr="00A37259"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Friday, June 13, 2025</w:t>
      </w:r>
    </w:p>
    <w:p w14:paraId="2305E053" w14:textId="77777777" w:rsidR="0052121A" w:rsidRPr="00A37259" w:rsidRDefault="0052121A" w:rsidP="007A0608">
      <w:pPr>
        <w:spacing w:before="100" w:beforeAutospacing="1" w:after="100" w:afterAutospacing="1" w:line="240" w:lineRule="auto"/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</w:pPr>
    </w:p>
    <w:p w14:paraId="0E26D28E" w14:textId="4AAE7D33" w:rsidR="007A0608" w:rsidRPr="00A37259" w:rsidRDefault="007A0608" w:rsidP="007A0608">
      <w:pPr>
        <w:spacing w:before="100" w:beforeAutospacing="1" w:after="100" w:afterAutospacing="1" w:line="240" w:lineRule="auto"/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</w:pPr>
      <w:r w:rsidRPr="00A37259"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  <w:t>Thank you.</w:t>
      </w:r>
    </w:p>
    <w:p w14:paraId="02683CD3" w14:textId="751DB975" w:rsidR="007A0608" w:rsidRPr="00A37259" w:rsidRDefault="005545B7" w:rsidP="007A0608">
      <w:pPr>
        <w:spacing w:before="100" w:beforeAutospacing="1" w:after="100" w:afterAutospacing="1" w:line="240" w:lineRule="auto"/>
        <w:rPr>
          <w:rFonts w:ascii="Aptos Narrow" w:eastAsia="Aptos" w:hAnsi="Aptos Narrow" w:cs="Aptos"/>
          <w:color w:val="000000"/>
          <w:kern w:val="0"/>
          <w:sz w:val="24"/>
          <w:szCs w:val="24"/>
          <w14:ligatures w14:val="none"/>
        </w:rPr>
      </w:pPr>
      <w:r w:rsidRPr="00A37259">
        <w:rPr>
          <w:rFonts w:ascii="Aptos Narrow" w:eastAsia="Aptos" w:hAnsi="Aptos Narrow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Assistant</w:t>
      </w:r>
      <w:r w:rsidR="007A0608" w:rsidRPr="00A37259">
        <w:rPr>
          <w:rFonts w:ascii="Aptos Narrow" w:eastAsia="Aptos" w:hAnsi="Aptos Narrow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Registrar</w:t>
      </w:r>
    </w:p>
    <w:p w14:paraId="73F216B5" w14:textId="77777777" w:rsidR="007A0608" w:rsidRPr="00A37259" w:rsidRDefault="007A0608" w:rsidP="007A0608">
      <w:pPr>
        <w:spacing w:after="0" w:line="240" w:lineRule="auto"/>
        <w:rPr>
          <w:rFonts w:ascii="Aptos Narrow" w:eastAsia="Aptos" w:hAnsi="Aptos Narrow" w:cs="Times New Roman"/>
          <w:sz w:val="24"/>
          <w:szCs w:val="24"/>
        </w:rPr>
      </w:pPr>
    </w:p>
    <w:p w14:paraId="295E1678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1990B59D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F940E77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DFBE18B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3086411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3F3C076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92B3201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956FA3B" w14:textId="77777777" w:rsidR="008351DD" w:rsidRPr="00A37259" w:rsidRDefault="008351DD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79CAC0BD" w14:textId="77777777" w:rsidR="008351DD" w:rsidRPr="00A37259" w:rsidRDefault="008351DD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92A209C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7031EF1D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6AF21B2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7AC94BD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2D2DFCA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EE02D03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692BA3C1" w14:textId="77777777" w:rsidR="007A0608" w:rsidRPr="00A37259" w:rsidRDefault="007A0608" w:rsidP="007A0608">
      <w:pPr>
        <w:pStyle w:val="NoSpacing"/>
        <w:jc w:val="center"/>
        <w:rPr>
          <w:rFonts w:ascii="Aptos Narrow" w:hAnsi="Aptos Narrow"/>
          <w:b/>
          <w:bCs/>
          <w:sz w:val="24"/>
          <w:szCs w:val="24"/>
        </w:rPr>
      </w:pPr>
      <w:r w:rsidRPr="00A37259">
        <w:rPr>
          <w:rFonts w:ascii="Aptos Narrow" w:hAnsi="Aptos Narrow"/>
          <w:b/>
          <w:bCs/>
          <w:sz w:val="24"/>
          <w:szCs w:val="24"/>
        </w:rPr>
        <w:t>CRITERIA FOR SELECTION</w:t>
      </w:r>
    </w:p>
    <w:p w14:paraId="4A3610E2" w14:textId="77777777" w:rsidR="007A0608" w:rsidRPr="00A37259" w:rsidRDefault="007A0608" w:rsidP="007A0608">
      <w:pPr>
        <w:pStyle w:val="NoSpacing"/>
        <w:rPr>
          <w:rFonts w:ascii="Aptos Narrow" w:hAnsi="Aptos Narrow"/>
          <w:sz w:val="24"/>
          <w:szCs w:val="24"/>
        </w:rPr>
      </w:pPr>
      <w:r w:rsidRPr="00A37259">
        <w:rPr>
          <w:rFonts w:ascii="Aptos Narrow" w:hAnsi="Aptos Narrow"/>
          <w:sz w:val="24"/>
          <w:szCs w:val="24"/>
        </w:rPr>
        <w:t xml:space="preserve">Interested candidates should: - </w:t>
      </w:r>
    </w:p>
    <w:p w14:paraId="17328BEA" w14:textId="77777777" w:rsidR="007A0608" w:rsidRPr="00A37259" w:rsidRDefault="007A0608" w:rsidP="007A0608">
      <w:pPr>
        <w:pStyle w:val="NoSpacing"/>
        <w:rPr>
          <w:rFonts w:ascii="Aptos Narrow" w:hAnsi="Aptos Narrow"/>
          <w:sz w:val="24"/>
          <w:szCs w:val="24"/>
        </w:rPr>
      </w:pPr>
      <w:r w:rsidRPr="00A37259">
        <w:rPr>
          <w:rFonts w:ascii="Aptos Narrow" w:hAnsi="Aptos Narrow"/>
          <w:sz w:val="24"/>
          <w:szCs w:val="24"/>
        </w:rPr>
        <w:t>have good communication and writing skills</w:t>
      </w:r>
    </w:p>
    <w:p w14:paraId="092E535F" w14:textId="77777777" w:rsidR="007A0608" w:rsidRPr="00A37259" w:rsidRDefault="007A0608" w:rsidP="007A0608">
      <w:pPr>
        <w:pStyle w:val="NoSpacing"/>
        <w:rPr>
          <w:rFonts w:ascii="Aptos Narrow" w:hAnsi="Aptos Narrow"/>
          <w:sz w:val="24"/>
          <w:szCs w:val="24"/>
        </w:rPr>
      </w:pPr>
      <w:r w:rsidRPr="00A37259">
        <w:rPr>
          <w:rFonts w:ascii="Aptos Narrow" w:hAnsi="Aptos Narrow"/>
          <w:sz w:val="24"/>
          <w:szCs w:val="24"/>
        </w:rPr>
        <w:t>be proactive</w:t>
      </w:r>
    </w:p>
    <w:p w14:paraId="5141224D" w14:textId="77777777" w:rsidR="007A0608" w:rsidRPr="00A37259" w:rsidRDefault="007A0608" w:rsidP="007A0608">
      <w:pPr>
        <w:pStyle w:val="NoSpacing"/>
        <w:rPr>
          <w:rFonts w:ascii="Aptos Narrow" w:hAnsi="Aptos Narrow"/>
          <w:sz w:val="24"/>
          <w:szCs w:val="24"/>
        </w:rPr>
      </w:pPr>
      <w:r w:rsidRPr="00A37259">
        <w:rPr>
          <w:rFonts w:ascii="Aptos Narrow" w:hAnsi="Aptos Narrow"/>
          <w:sz w:val="24"/>
          <w:szCs w:val="24"/>
        </w:rPr>
        <w:t>have strong skills in Microsoft Office suite</w:t>
      </w:r>
    </w:p>
    <w:p w14:paraId="4ACDC60E" w14:textId="77777777" w:rsidR="007A0608" w:rsidRPr="00A37259" w:rsidRDefault="007A0608" w:rsidP="007A0608">
      <w:pPr>
        <w:pStyle w:val="NoSpacing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  <w:r w:rsidRPr="00A37259">
        <w:rPr>
          <w:rFonts w:ascii="Aptos Narrow" w:hAnsi="Aptos Narrow"/>
          <w:sz w:val="24"/>
          <w:szCs w:val="24"/>
        </w:rPr>
        <w:t>have good interpersonal skills, and enjoy working in teams. - display an appreciable level of self-motivation. - be customer service oriented. - be a critical thinker with outstanding analytical and problem-solving skills. - show innovativeness with a passion for excellence. - be willing to go the extra mile. Candidates with the following skills would have an advantage. Graphic designing Background in Archival studies Ability to speak French fluently Data/business analytics Proven marketing / sales skills or training</w:t>
      </w:r>
    </w:p>
    <w:p w14:paraId="5333D802" w14:textId="77777777" w:rsidR="007A0608" w:rsidRPr="00A37259" w:rsidRDefault="007A0608" w:rsidP="007A0608">
      <w:pPr>
        <w:pStyle w:val="NoSpacing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6F2A52A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5B6E6F8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74C78019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48A2E47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641E228C" w14:textId="77777777" w:rsidR="007A0608" w:rsidRPr="00A37259" w:rsidRDefault="007A0608" w:rsidP="007A0608">
      <w:pPr>
        <w:shd w:val="clear" w:color="auto" w:fill="FFFFFF"/>
        <w:spacing w:beforeAutospacing="1" w:after="0" w:line="240" w:lineRule="auto"/>
        <w:rPr>
          <w:rFonts w:ascii="Aptos Narrow" w:eastAsia="Times New Roman" w:hAnsi="Aptos Narrow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232D919" w14:textId="77777777" w:rsidR="007A0608" w:rsidRPr="00A37259" w:rsidRDefault="007A0608" w:rsidP="00200C21">
      <w:pPr>
        <w:pStyle w:val="NoSpacing"/>
        <w:jc w:val="center"/>
        <w:rPr>
          <w:rFonts w:ascii="Aptos Narrow" w:hAnsi="Aptos Narrow"/>
          <w:b/>
          <w:bCs/>
          <w:sz w:val="24"/>
          <w:szCs w:val="24"/>
        </w:rPr>
      </w:pPr>
    </w:p>
    <w:p w14:paraId="5358B7DA" w14:textId="77777777" w:rsidR="007A0608" w:rsidRPr="00A37259" w:rsidRDefault="007A0608" w:rsidP="00200C21">
      <w:pPr>
        <w:pStyle w:val="NoSpacing"/>
        <w:jc w:val="center"/>
        <w:rPr>
          <w:rFonts w:ascii="Aptos Narrow" w:hAnsi="Aptos Narrow"/>
          <w:b/>
          <w:bCs/>
          <w:sz w:val="24"/>
          <w:szCs w:val="24"/>
        </w:rPr>
      </w:pPr>
    </w:p>
    <w:sectPr w:rsidR="007A0608" w:rsidRPr="00A37259" w:rsidSect="00200C21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96AC9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3672652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3B4DD6B" wp14:editId="0C9F18E8">
            <wp:extent cx="142875" cy="142875"/>
            <wp:effectExtent l="0" t="0" r="0" b="0"/>
            <wp:docPr id="836726524" name="Picture 83672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3281262"/>
    <w:multiLevelType w:val="hybridMultilevel"/>
    <w:tmpl w:val="03DC87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530F"/>
    <w:multiLevelType w:val="hybridMultilevel"/>
    <w:tmpl w:val="4A3421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51D62"/>
    <w:multiLevelType w:val="hybridMultilevel"/>
    <w:tmpl w:val="E7D6AAC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89451222">
    <w:abstractNumId w:val="2"/>
  </w:num>
  <w:num w:numId="2" w16cid:durableId="319122180">
    <w:abstractNumId w:val="1"/>
  </w:num>
  <w:num w:numId="3" w16cid:durableId="161960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1"/>
    <w:rsid w:val="00141B38"/>
    <w:rsid w:val="001D2D54"/>
    <w:rsid w:val="001E1901"/>
    <w:rsid w:val="00200C21"/>
    <w:rsid w:val="002F1D1D"/>
    <w:rsid w:val="0034530E"/>
    <w:rsid w:val="00366E2A"/>
    <w:rsid w:val="003A40C5"/>
    <w:rsid w:val="003B5566"/>
    <w:rsid w:val="003E1F82"/>
    <w:rsid w:val="004302C8"/>
    <w:rsid w:val="0052121A"/>
    <w:rsid w:val="005545B7"/>
    <w:rsid w:val="005925AA"/>
    <w:rsid w:val="005D5788"/>
    <w:rsid w:val="00607B99"/>
    <w:rsid w:val="006E3A90"/>
    <w:rsid w:val="00751CE9"/>
    <w:rsid w:val="007A0608"/>
    <w:rsid w:val="007F5B3E"/>
    <w:rsid w:val="008351DD"/>
    <w:rsid w:val="0091134D"/>
    <w:rsid w:val="009716BB"/>
    <w:rsid w:val="009C5DD2"/>
    <w:rsid w:val="009F2306"/>
    <w:rsid w:val="00A34DF9"/>
    <w:rsid w:val="00A37259"/>
    <w:rsid w:val="00B87896"/>
    <w:rsid w:val="00B96668"/>
    <w:rsid w:val="00BC1EF5"/>
    <w:rsid w:val="00C378A0"/>
    <w:rsid w:val="00C40422"/>
    <w:rsid w:val="00C66B2A"/>
    <w:rsid w:val="00C823E5"/>
    <w:rsid w:val="00DB0A25"/>
    <w:rsid w:val="00E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ADE9"/>
  <w15:chartTrackingRefBased/>
  <w15:docId w15:val="{A196411B-462D-49EF-BEC8-CB905B27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C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C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C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C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C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0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C2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0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NtzAoh8oY3MaUUud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Yeboaa Ashiley</dc:creator>
  <cp:keywords/>
  <dc:description/>
  <cp:lastModifiedBy>Irene Yeboaa Ashiley</cp:lastModifiedBy>
  <cp:revision>29</cp:revision>
  <cp:lastPrinted>2025-04-29T08:10:00Z</cp:lastPrinted>
  <dcterms:created xsi:type="dcterms:W3CDTF">2025-04-29T07:20:00Z</dcterms:created>
  <dcterms:modified xsi:type="dcterms:W3CDTF">2025-05-07T12:30:00Z</dcterms:modified>
</cp:coreProperties>
</file>